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7"/>
        <w:ind w:left="144" w:right="0" w:firstLine="0"/>
        <w:jc w:val="left"/>
        <w:rPr>
          <w:sz w:val="27"/>
        </w:rPr>
      </w:pPr>
      <w:r>
        <w:rPr/>
        <w:pict>
          <v:group style="position:absolute;margin-left:0pt;margin-top:0pt;width:1187.25pt;height:1583pt;mso-position-horizontal-relative:page;mso-position-vertical-relative:page;z-index:-15798784" coordorigin="0,0" coordsize="23745,31660">
            <v:shape style="position:absolute;left:0;top:0;width:23745;height:31660" type="#_x0000_t75" stroked="false">
              <v:imagedata r:id="rId5" o:title=""/>
            </v:shape>
            <v:shape style="position:absolute;left:17757;top:477;width:5050;height:2275" type="#_x0000_t75" stroked="false">
              <v:imagedata r:id="rId6" o:title=""/>
            </v:shape>
            <v:shape style="position:absolute;left:21347;top:11043;width:1753;height:2082" type="#_x0000_t75" stroked="false">
              <v:imagedata r:id="rId7" o:title=""/>
            </v:shape>
            <v:shape style="position:absolute;left:19441;top:14184;width:3656;height:2227" type="#_x0000_t75" stroked="false">
              <v:imagedata r:id="rId8" o:title=""/>
            </v:shape>
            <v:shape style="position:absolute;left:524;top:1016;width:4576;height:2316" type="#_x0000_t75" stroked="false">
              <v:imagedata r:id="rId9" o:title=""/>
            </v:shape>
            <v:rect style="position:absolute;left:21347;top:13254;width:1749;height:704" filled="true" fillcolor="#ffffff" stroked="false">
              <v:fill type="solid"/>
            </v:rect>
            <v:shape style="position:absolute;left:21413;top:13403;width:1615;height:406" type="#_x0000_t75" stroked="false">
              <v:imagedata r:id="rId10" o:title=""/>
            </v:shape>
            <v:shape style="position:absolute;left:19577;top:4803;width:3539;height:2948" type="#_x0000_t75" stroked="false">
              <v:imagedata r:id="rId11" o:title=""/>
            </v:shape>
            <v:shape style="position:absolute;left:19577;top:7983;width:3539;height:2742" type="#_x0000_t75" stroked="false">
              <v:imagedata r:id="rId12" o:title=""/>
            </v:shape>
            <v:shape style="position:absolute;left:634;top:9240;width:8103;height:615" coordorigin="635,9240" coordsize="8103,615" path="m8596,9855l776,9855,721,9844,676,9813,646,9768,635,9713,635,9382,646,9327,676,9282,721,9251,776,9240,8596,9240,8651,9251,8696,9282,8726,9327,8737,9382,8737,9713,8726,9768,8696,9813,8651,9844,8596,9855xe" filled="true" fillcolor="#3c385d" stroked="false">
              <v:path arrowok="t"/>
              <v:fill opacity="37355f" type="solid"/>
            </v:shape>
            <w10:wrap type="none"/>
          </v:group>
        </w:pict>
      </w:r>
      <w:r>
        <w:rPr>
          <w:w w:val="125"/>
          <w:sz w:val="27"/>
        </w:rPr>
        <w:t>Con il patrocinio di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spacing w:line="244" w:lineRule="auto" w:before="87"/>
        <w:ind w:left="17018" w:right="131" w:firstLine="0"/>
        <w:jc w:val="center"/>
        <w:rPr>
          <w:rFonts w:ascii="Palatino Linotype"/>
          <w:b/>
          <w:sz w:val="28"/>
        </w:rPr>
      </w:pPr>
      <w:r>
        <w:rPr>
          <w:rFonts w:ascii="Palatino Linotype"/>
          <w:b/>
          <w:w w:val="105"/>
          <w:sz w:val="28"/>
        </w:rPr>
        <w:t>Dipartimento di Eccellenza MUR 2023-2027 </w:t>
      </w:r>
      <w:r>
        <w:rPr>
          <w:rFonts w:ascii="Palatino Linotype"/>
          <w:b/>
          <w:w w:val="88"/>
          <w:sz w:val="28"/>
        </w:rPr>
        <w:t>(</w:t>
      </w:r>
      <w:r>
        <w:rPr>
          <w:rFonts w:ascii="Palatino Linotype"/>
          <w:b/>
          <w:w w:val="99"/>
          <w:sz w:val="28"/>
        </w:rPr>
        <w:t>L</w:t>
      </w:r>
      <w:r>
        <w:rPr>
          <w:rFonts w:ascii="Palatino Linotype"/>
          <w:b/>
          <w:w w:val="92"/>
          <w:sz w:val="28"/>
        </w:rPr>
        <w:t>.</w:t>
      </w:r>
      <w:r>
        <w:rPr>
          <w:rFonts w:ascii="Palatino Linotype"/>
          <w:b/>
          <w:sz w:val="28"/>
        </w:rPr>
        <w:t> </w:t>
      </w:r>
      <w:r>
        <w:rPr>
          <w:rFonts w:ascii="Palatino Linotype"/>
          <w:b/>
          <w:w w:val="106"/>
          <w:sz w:val="28"/>
        </w:rPr>
        <w:t>2</w:t>
      </w:r>
      <w:r>
        <w:rPr>
          <w:rFonts w:ascii="Palatino Linotype"/>
          <w:b/>
          <w:w w:val="111"/>
          <w:sz w:val="28"/>
        </w:rPr>
        <w:t>3</w:t>
      </w:r>
      <w:r>
        <w:rPr>
          <w:rFonts w:ascii="Palatino Linotype"/>
          <w:b/>
          <w:w w:val="106"/>
          <w:sz w:val="28"/>
        </w:rPr>
        <w:t>2</w:t>
      </w:r>
      <w:r>
        <w:rPr>
          <w:rFonts w:ascii="Palatino Linotype"/>
          <w:b/>
          <w:sz w:val="28"/>
        </w:rPr>
        <w:t> </w:t>
      </w:r>
      <w:r>
        <w:rPr>
          <w:rFonts w:ascii="Palatino Linotype"/>
          <w:b/>
          <w:w w:val="97"/>
          <w:sz w:val="28"/>
        </w:rPr>
        <w:t>d</w:t>
      </w:r>
      <w:r>
        <w:rPr>
          <w:rFonts w:ascii="Palatino Linotype"/>
          <w:b/>
          <w:w w:val="107"/>
          <w:sz w:val="28"/>
        </w:rPr>
        <w:t>e</w:t>
      </w:r>
      <w:r>
        <w:rPr>
          <w:rFonts w:ascii="Palatino Linotype"/>
          <w:b/>
          <w:w w:val="93"/>
          <w:sz w:val="28"/>
        </w:rPr>
        <w:t>l</w:t>
      </w:r>
      <w:r>
        <w:rPr>
          <w:rFonts w:ascii="Palatino Linotype"/>
          <w:b/>
          <w:sz w:val="28"/>
        </w:rPr>
        <w:t> </w:t>
      </w:r>
      <w:r>
        <w:rPr>
          <w:rFonts w:ascii="Palatino Linotype"/>
          <w:b/>
          <w:w w:val="80"/>
          <w:sz w:val="28"/>
        </w:rPr>
        <w:t>1</w:t>
      </w:r>
      <w:r>
        <w:rPr>
          <w:rFonts w:ascii="Palatino Linotype"/>
          <w:b/>
          <w:w w:val="235"/>
          <w:sz w:val="28"/>
        </w:rPr>
        <w:t>/</w:t>
      </w:r>
      <w:r>
        <w:rPr>
          <w:rFonts w:ascii="Palatino Linotype"/>
          <w:b/>
          <w:w w:val="80"/>
          <w:sz w:val="28"/>
        </w:rPr>
        <w:t>1</w:t>
      </w:r>
      <w:r>
        <w:rPr>
          <w:rFonts w:ascii="Palatino Linotype"/>
          <w:b/>
          <w:w w:val="106"/>
          <w:sz w:val="28"/>
        </w:rPr>
        <w:t>2</w:t>
      </w:r>
      <w:r>
        <w:rPr>
          <w:rFonts w:ascii="Palatino Linotype"/>
          <w:b/>
          <w:w w:val="235"/>
          <w:sz w:val="28"/>
        </w:rPr>
        <w:t>/</w:t>
      </w:r>
      <w:r>
        <w:rPr>
          <w:rFonts w:ascii="Palatino Linotype"/>
          <w:b/>
          <w:w w:val="106"/>
          <w:sz w:val="28"/>
        </w:rPr>
        <w:t>2</w:t>
      </w:r>
      <w:r>
        <w:rPr>
          <w:rFonts w:ascii="Palatino Linotype"/>
          <w:b/>
          <w:w w:val="126"/>
          <w:sz w:val="28"/>
        </w:rPr>
        <w:t>0</w:t>
      </w:r>
      <w:r>
        <w:rPr>
          <w:rFonts w:ascii="Palatino Linotype"/>
          <w:b/>
          <w:w w:val="80"/>
          <w:sz w:val="28"/>
        </w:rPr>
        <w:t>1</w:t>
      </w:r>
      <w:r>
        <w:rPr>
          <w:rFonts w:ascii="Palatino Linotype"/>
          <w:b/>
          <w:w w:val="114"/>
          <w:sz w:val="28"/>
        </w:rPr>
        <w:t>6</w:t>
      </w:r>
      <w:r>
        <w:rPr>
          <w:rFonts w:ascii="Palatino Linotype"/>
          <w:b/>
          <w:w w:val="88"/>
          <w:sz w:val="28"/>
        </w:rPr>
        <w:t>)</w:t>
      </w:r>
    </w:p>
    <w:p>
      <w:pPr>
        <w:spacing w:line="312" w:lineRule="exact" w:before="0"/>
        <w:ind w:left="17018" w:right="60" w:firstLine="0"/>
        <w:jc w:val="center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CENTRO STUDI MEDICAL HUMANITIES</w:t>
      </w: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14"/>
        </w:rPr>
      </w:pPr>
    </w:p>
    <w:p>
      <w:pPr>
        <w:spacing w:before="101"/>
        <w:ind w:left="0" w:right="328" w:firstLine="0"/>
        <w:jc w:val="right"/>
        <w:rPr>
          <w:sz w:val="23"/>
        </w:rPr>
      </w:pPr>
      <w:r>
        <w:rPr>
          <w:w w:val="120"/>
          <w:sz w:val="23"/>
        </w:rPr>
        <w:t>Con il contributo di</w:t>
      </w:r>
    </w:p>
    <w:p>
      <w:pPr>
        <w:pStyle w:val="BodyText"/>
        <w:spacing w:before="6"/>
        <w:rPr>
          <w:sz w:val="33"/>
        </w:rPr>
      </w:pPr>
    </w:p>
    <w:p>
      <w:pPr>
        <w:pStyle w:val="Title"/>
      </w:pPr>
      <w:r>
        <w:rPr>
          <w:color w:val="3C385D"/>
        </w:rPr>
        <w:t>SCIENZA E</w:t>
      </w:r>
      <w:r>
        <w:rPr>
          <w:color w:val="3C385D"/>
          <w:spacing w:val="-104"/>
        </w:rPr>
        <w:t> </w:t>
      </w:r>
      <w:r>
        <w:rPr>
          <w:color w:val="3C385D"/>
        </w:rPr>
        <w:t>CARITÀ</w:t>
      </w:r>
    </w:p>
    <w:p>
      <w:pPr>
        <w:spacing w:before="164"/>
        <w:ind w:left="144" w:right="0" w:firstLine="0"/>
        <w:jc w:val="left"/>
        <w:rPr>
          <w:b/>
          <w:sz w:val="85"/>
        </w:rPr>
      </w:pPr>
      <w:r>
        <w:rPr>
          <w:b/>
          <w:color w:val="3C385D"/>
          <w:sz w:val="85"/>
        </w:rPr>
        <w:t>La medicina, le arti e la cura a Bologna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5"/>
        </w:rPr>
      </w:pPr>
    </w:p>
    <w:p>
      <w:pPr>
        <w:spacing w:before="107"/>
        <w:ind w:left="409" w:right="0" w:firstLine="0"/>
        <w:jc w:val="left"/>
        <w:rPr>
          <w:sz w:val="38"/>
        </w:rPr>
      </w:pPr>
      <w:r>
        <w:rPr>
          <w:color w:val="FFFFFF"/>
          <w:w w:val="115"/>
          <w:sz w:val="38"/>
        </w:rPr>
        <w:t>Ingresso libero fino ad esaurimento posti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.345234pt;margin-top:7.494925pt;width:527.950pt;height:844.15pt;mso-position-horizontal-relative:page;mso-position-vertical-relative:paragraph;z-index:-15728640;mso-wrap-distance-left:0;mso-wrap-distance-right:0" type="#_x0000_t202" filled="true" fillcolor="#3c385d" stroked="false">
            <v:textbox inset="0,0,0,0">
              <w:txbxContent>
                <w:p>
                  <w:pPr>
                    <w:spacing w:before="339"/>
                    <w:ind w:left="502" w:right="0" w:firstLine="0"/>
                    <w:jc w:val="left"/>
                    <w:rPr>
                      <w:sz w:val="64"/>
                    </w:rPr>
                  </w:pPr>
                  <w:r>
                    <w:rPr>
                      <w:color w:val="FFFFFF"/>
                      <w:w w:val="105"/>
                      <w:sz w:val="64"/>
                    </w:rPr>
                    <w:t>16 Ottobre</w:t>
                  </w:r>
                  <w:r>
                    <w:rPr>
                      <w:color w:val="FFFFFF"/>
                      <w:spacing w:val="-76"/>
                      <w:w w:val="105"/>
                      <w:sz w:val="64"/>
                    </w:rPr>
                    <w:t> </w:t>
                  </w:r>
                  <w:r>
                    <w:rPr>
                      <w:color w:val="FFFFFF"/>
                      <w:w w:val="105"/>
                      <w:sz w:val="64"/>
                    </w:rPr>
                    <w:t>2023</w:t>
                  </w:r>
                </w:p>
                <w:p>
                  <w:pPr>
                    <w:pStyle w:val="BodyText"/>
                    <w:spacing w:before="112"/>
                    <w:ind w:left="502"/>
                  </w:pPr>
                  <w:r>
                    <w:rPr>
                      <w:color w:val="D9D9D9"/>
                      <w:w w:val="120"/>
                    </w:rPr>
                    <w:t>Aula</w:t>
                  </w:r>
                  <w:r>
                    <w:rPr>
                      <w:color w:val="D9D9D9"/>
                      <w:spacing w:val="-54"/>
                      <w:w w:val="120"/>
                    </w:rPr>
                    <w:t> </w:t>
                  </w:r>
                  <w:r>
                    <w:rPr>
                      <w:color w:val="D9D9D9"/>
                      <w:w w:val="120"/>
                    </w:rPr>
                    <w:t>Magna</w:t>
                  </w:r>
                  <w:r>
                    <w:rPr>
                      <w:color w:val="D9D9D9"/>
                      <w:spacing w:val="-53"/>
                      <w:w w:val="120"/>
                    </w:rPr>
                    <w:t> </w:t>
                  </w:r>
                  <w:r>
                    <w:rPr>
                      <w:color w:val="D9D9D9"/>
                      <w:w w:val="120"/>
                    </w:rPr>
                    <w:t>di</w:t>
                  </w:r>
                  <w:r>
                    <w:rPr>
                      <w:color w:val="D9D9D9"/>
                      <w:spacing w:val="-53"/>
                      <w:w w:val="120"/>
                    </w:rPr>
                    <w:t> </w:t>
                  </w:r>
                  <w:r>
                    <w:rPr>
                      <w:color w:val="D9D9D9"/>
                      <w:w w:val="120"/>
                    </w:rPr>
                    <w:t>Santa</w:t>
                  </w:r>
                  <w:r>
                    <w:rPr>
                      <w:color w:val="D9D9D9"/>
                      <w:spacing w:val="-53"/>
                      <w:w w:val="120"/>
                    </w:rPr>
                    <w:t> </w:t>
                  </w:r>
                  <w:r>
                    <w:rPr>
                      <w:color w:val="D9D9D9"/>
                      <w:w w:val="120"/>
                    </w:rPr>
                    <w:t>Lucia</w:t>
                  </w:r>
                </w:p>
                <w:p>
                  <w:pPr>
                    <w:spacing w:before="82"/>
                    <w:ind w:left="502" w:right="0" w:firstLine="0"/>
                    <w:jc w:val="left"/>
                    <w:rPr>
                      <w:sz w:val="36"/>
                    </w:rPr>
                  </w:pPr>
                  <w:r>
                    <w:rPr>
                      <w:color w:val="D9D9D9"/>
                      <w:w w:val="115"/>
                      <w:sz w:val="36"/>
                    </w:rPr>
                    <w:t>Via Castiglione,</w:t>
                  </w:r>
                  <w:r>
                    <w:rPr>
                      <w:color w:val="D9D9D9"/>
                      <w:spacing w:val="-70"/>
                      <w:w w:val="115"/>
                      <w:sz w:val="36"/>
                    </w:rPr>
                    <w:t> </w:t>
                  </w:r>
                  <w:r>
                    <w:rPr>
                      <w:color w:val="D9D9D9"/>
                      <w:w w:val="115"/>
                      <w:sz w:val="36"/>
                    </w:rPr>
                    <w:t>36</w:t>
                  </w:r>
                </w:p>
                <w:p>
                  <w:pPr>
                    <w:pStyle w:val="BodyText"/>
                    <w:spacing w:before="2"/>
                    <w:rPr>
                      <w:sz w:val="60"/>
                    </w:rPr>
                  </w:pPr>
                </w:p>
                <w:p>
                  <w:pPr>
                    <w:spacing w:before="0"/>
                    <w:ind w:left="502" w:right="0" w:firstLine="0"/>
                    <w:jc w:val="left"/>
                    <w:rPr>
                      <w:sz w:val="45"/>
                    </w:rPr>
                  </w:pPr>
                  <w:r>
                    <w:rPr>
                      <w:b/>
                      <w:color w:val="FFFFFF"/>
                      <w:w w:val="110"/>
                      <w:sz w:val="45"/>
                    </w:rPr>
                    <w:t>14.30 </w:t>
                  </w:r>
                  <w:r>
                    <w:rPr>
                      <w:color w:val="D9D9D9"/>
                      <w:w w:val="110"/>
                      <w:sz w:val="45"/>
                    </w:rPr>
                    <w:t>Saluti</w:t>
                  </w:r>
                  <w:r>
                    <w:rPr>
                      <w:color w:val="D9D9D9"/>
                      <w:spacing w:val="-62"/>
                      <w:w w:val="110"/>
                      <w:sz w:val="45"/>
                    </w:rPr>
                    <w:t> </w:t>
                  </w:r>
                  <w:r>
                    <w:rPr>
                      <w:color w:val="D9D9D9"/>
                      <w:w w:val="110"/>
                      <w:sz w:val="45"/>
                    </w:rPr>
                    <w:t>istituzionali</w:t>
                  </w:r>
                </w:p>
                <w:p>
                  <w:pPr>
                    <w:pStyle w:val="BodyText"/>
                    <w:spacing w:before="10"/>
                    <w:rPr>
                      <w:sz w:val="60"/>
                    </w:rPr>
                  </w:pPr>
                </w:p>
                <w:p>
                  <w:pPr>
                    <w:pStyle w:val="BodyText"/>
                    <w:spacing w:before="1"/>
                    <w:ind w:left="502"/>
                  </w:pPr>
                  <w:r>
                    <w:rPr>
                      <w:b/>
                      <w:color w:val="FFFFFF"/>
                      <w:w w:val="110"/>
                    </w:rPr>
                    <w:t>14.50 </w:t>
                  </w:r>
                  <w:r>
                    <w:rPr>
                      <w:color w:val="D9D9D9"/>
                      <w:w w:val="110"/>
                    </w:rPr>
                    <w:t>Presentazione ed</w:t>
                  </w:r>
                  <w:r>
                    <w:rPr>
                      <w:color w:val="D9D9D9"/>
                      <w:spacing w:val="-72"/>
                      <w:w w:val="110"/>
                    </w:rPr>
                    <w:t> </w:t>
                  </w:r>
                  <w:r>
                    <w:rPr>
                      <w:color w:val="D9D9D9"/>
                      <w:w w:val="110"/>
                    </w:rPr>
                    <w:t>Introduzione</w:t>
                  </w:r>
                </w:p>
                <w:p>
                  <w:pPr>
                    <w:spacing w:before="95"/>
                    <w:ind w:left="502" w:right="0" w:firstLine="0"/>
                    <w:jc w:val="left"/>
                    <w:rPr>
                      <w:b/>
                      <w:sz w:val="45"/>
                    </w:rPr>
                  </w:pPr>
                  <w:r>
                    <w:rPr>
                      <w:b/>
                      <w:color w:val="FFFFFF"/>
                      <w:w w:val="105"/>
                      <w:sz w:val="45"/>
                    </w:rPr>
                    <w:t>MARCO VEGLIA</w:t>
                  </w:r>
                </w:p>
                <w:p>
                  <w:pPr>
                    <w:pStyle w:val="BodyText"/>
                    <w:spacing w:before="11"/>
                    <w:rPr>
                      <w:b/>
                      <w:sz w:val="60"/>
                    </w:rPr>
                  </w:pPr>
                </w:p>
                <w:p>
                  <w:pPr>
                    <w:spacing w:before="0"/>
                    <w:ind w:left="502" w:right="0" w:firstLine="0"/>
                    <w:jc w:val="left"/>
                    <w:rPr>
                      <w:sz w:val="45"/>
                    </w:rPr>
                  </w:pPr>
                  <w:r>
                    <w:rPr>
                      <w:b/>
                      <w:color w:val="FFFFFF"/>
                      <w:w w:val="110"/>
                      <w:sz w:val="45"/>
                    </w:rPr>
                    <w:t>15.00 </w:t>
                  </w:r>
                  <w:r>
                    <w:rPr>
                      <w:color w:val="D9D9D9"/>
                      <w:w w:val="110"/>
                      <w:sz w:val="45"/>
                    </w:rPr>
                    <w:t>La cura della parola</w:t>
                  </w:r>
                </w:p>
                <w:p>
                  <w:pPr>
                    <w:spacing w:before="96"/>
                    <w:ind w:left="502" w:right="0" w:firstLine="0"/>
                    <w:jc w:val="left"/>
                    <w:rPr>
                      <w:b/>
                      <w:sz w:val="45"/>
                    </w:rPr>
                  </w:pPr>
                  <w:r>
                    <w:rPr>
                      <w:b/>
                      <w:color w:val="FFFFFF"/>
                      <w:sz w:val="45"/>
                    </w:rPr>
                    <w:t>IVANO DIONIGI</w:t>
                  </w:r>
                </w:p>
                <w:p>
                  <w:pPr>
                    <w:pStyle w:val="BodyText"/>
                    <w:spacing w:before="10"/>
                    <w:rPr>
                      <w:b/>
                      <w:sz w:val="60"/>
                    </w:rPr>
                  </w:pPr>
                </w:p>
                <w:p>
                  <w:pPr>
                    <w:spacing w:before="0"/>
                    <w:ind w:left="502" w:right="0" w:firstLine="0"/>
                    <w:jc w:val="left"/>
                    <w:rPr>
                      <w:sz w:val="45"/>
                    </w:rPr>
                  </w:pPr>
                  <w:r>
                    <w:rPr>
                      <w:b/>
                      <w:color w:val="FFFFFF"/>
                      <w:w w:val="115"/>
                      <w:sz w:val="45"/>
                    </w:rPr>
                    <w:t>16.00 </w:t>
                  </w:r>
                  <w:r>
                    <w:rPr>
                      <w:color w:val="D9D9D9"/>
                      <w:w w:val="115"/>
                      <w:sz w:val="45"/>
                    </w:rPr>
                    <w:t>La vita buona</w:t>
                  </w:r>
                </w:p>
                <w:p>
                  <w:pPr>
                    <w:spacing w:before="96"/>
                    <w:ind w:left="502" w:right="0" w:firstLine="0"/>
                    <w:jc w:val="left"/>
                    <w:rPr>
                      <w:b/>
                      <w:sz w:val="45"/>
                    </w:rPr>
                  </w:pPr>
                  <w:r>
                    <w:rPr>
                      <w:b/>
                      <w:color w:val="FFFFFF"/>
                      <w:sz w:val="45"/>
                    </w:rPr>
                    <w:t>CONCITA DE GREGORIO</w:t>
                  </w:r>
                </w:p>
                <w:p>
                  <w:pPr>
                    <w:pStyle w:val="BodyText"/>
                    <w:spacing w:before="11"/>
                    <w:rPr>
                      <w:b/>
                      <w:sz w:val="60"/>
                    </w:rPr>
                  </w:pPr>
                </w:p>
                <w:p>
                  <w:pPr>
                    <w:spacing w:before="0"/>
                    <w:ind w:left="502" w:right="0" w:firstLine="0"/>
                    <w:jc w:val="left"/>
                    <w:rPr>
                      <w:sz w:val="45"/>
                    </w:rPr>
                  </w:pPr>
                  <w:r>
                    <w:rPr>
                      <w:b/>
                      <w:color w:val="FFFFFF"/>
                      <w:w w:val="105"/>
                      <w:sz w:val="45"/>
                    </w:rPr>
                    <w:t>17.00 </w:t>
                  </w:r>
                  <w:r>
                    <w:rPr>
                      <w:color w:val="D9D9D9"/>
                      <w:w w:val="105"/>
                      <w:sz w:val="45"/>
                    </w:rPr>
                    <w:t>Pausa</w:t>
                  </w:r>
                </w:p>
                <w:p>
                  <w:pPr>
                    <w:pStyle w:val="BodyText"/>
                    <w:spacing w:before="10"/>
                    <w:rPr>
                      <w:sz w:val="60"/>
                    </w:rPr>
                  </w:pPr>
                </w:p>
                <w:p>
                  <w:pPr>
                    <w:spacing w:before="0"/>
                    <w:ind w:left="502" w:right="0" w:firstLine="0"/>
                    <w:jc w:val="left"/>
                    <w:rPr>
                      <w:sz w:val="45"/>
                    </w:rPr>
                  </w:pPr>
                  <w:r>
                    <w:rPr>
                      <w:b/>
                      <w:color w:val="FFFFFF"/>
                      <w:w w:val="110"/>
                      <w:sz w:val="45"/>
                    </w:rPr>
                    <w:t>17.30 </w:t>
                  </w:r>
                  <w:r>
                    <w:rPr>
                      <w:color w:val="D9D9D9"/>
                      <w:w w:val="110"/>
                      <w:sz w:val="45"/>
                    </w:rPr>
                    <w:t>Scongiurare</w:t>
                  </w:r>
                  <w:r>
                    <w:rPr>
                      <w:color w:val="D9D9D9"/>
                      <w:spacing w:val="-68"/>
                      <w:w w:val="110"/>
                      <w:sz w:val="45"/>
                    </w:rPr>
                    <w:t> </w:t>
                  </w:r>
                  <w:r>
                    <w:rPr>
                      <w:color w:val="D9D9D9"/>
                      <w:w w:val="110"/>
                      <w:sz w:val="45"/>
                    </w:rPr>
                    <w:t>l’afasia</w:t>
                  </w:r>
                </w:p>
                <w:p>
                  <w:pPr>
                    <w:spacing w:before="96"/>
                    <w:ind w:left="502" w:right="0" w:firstLine="0"/>
                    <w:jc w:val="left"/>
                    <w:rPr>
                      <w:b/>
                      <w:sz w:val="45"/>
                    </w:rPr>
                  </w:pPr>
                  <w:r>
                    <w:rPr>
                      <w:b/>
                      <w:color w:val="FFFFFF"/>
                      <w:w w:val="105"/>
                      <w:sz w:val="45"/>
                    </w:rPr>
                    <w:t>PAMELA VILLORESI</w:t>
                  </w:r>
                </w:p>
                <w:p>
                  <w:pPr>
                    <w:pStyle w:val="BodyText"/>
                    <w:spacing w:before="10"/>
                    <w:rPr>
                      <w:b/>
                      <w:sz w:val="60"/>
                    </w:rPr>
                  </w:pPr>
                </w:p>
                <w:p>
                  <w:pPr>
                    <w:spacing w:before="1"/>
                    <w:ind w:left="502" w:right="0" w:firstLine="0"/>
                    <w:jc w:val="left"/>
                    <w:rPr>
                      <w:sz w:val="45"/>
                    </w:rPr>
                  </w:pPr>
                  <w:r>
                    <w:rPr>
                      <w:b/>
                      <w:color w:val="FFFFFF"/>
                      <w:w w:val="110"/>
                      <w:sz w:val="45"/>
                    </w:rPr>
                    <w:t>18.30 </w:t>
                  </w:r>
                  <w:r>
                    <w:rPr>
                      <w:color w:val="D9D9D9"/>
                      <w:w w:val="110"/>
                      <w:sz w:val="45"/>
                    </w:rPr>
                    <w:t>Relazioni che</w:t>
                  </w:r>
                  <w:r>
                    <w:rPr>
                      <w:color w:val="D9D9D9"/>
                      <w:spacing w:val="-102"/>
                      <w:w w:val="110"/>
                      <w:sz w:val="45"/>
                    </w:rPr>
                    <w:t> </w:t>
                  </w:r>
                  <w:r>
                    <w:rPr>
                      <w:color w:val="D9D9D9"/>
                      <w:w w:val="110"/>
                      <w:sz w:val="45"/>
                    </w:rPr>
                    <w:t>salvano.</w:t>
                  </w:r>
                </w:p>
                <w:p>
                  <w:pPr>
                    <w:pStyle w:val="BodyText"/>
                    <w:spacing w:before="95"/>
                    <w:ind w:left="502"/>
                  </w:pPr>
                  <w:r>
                    <w:rPr>
                      <w:color w:val="D9D9D9"/>
                      <w:w w:val="120"/>
                    </w:rPr>
                    <w:t>A</w:t>
                  </w:r>
                  <w:r>
                    <w:rPr>
                      <w:color w:val="D9D9D9"/>
                      <w:spacing w:val="-64"/>
                      <w:w w:val="120"/>
                    </w:rPr>
                    <w:t> </w:t>
                  </w:r>
                  <w:r>
                    <w:rPr>
                      <w:color w:val="D9D9D9"/>
                      <w:w w:val="120"/>
                    </w:rPr>
                    <w:t>proposito</w:t>
                  </w:r>
                  <w:r>
                    <w:rPr>
                      <w:color w:val="D9D9D9"/>
                      <w:spacing w:val="-64"/>
                      <w:w w:val="120"/>
                    </w:rPr>
                    <w:t> </w:t>
                  </w:r>
                  <w:r>
                    <w:rPr>
                      <w:color w:val="D9D9D9"/>
                      <w:w w:val="120"/>
                    </w:rPr>
                    <w:t>di</w:t>
                  </w:r>
                  <w:r>
                    <w:rPr>
                      <w:color w:val="D9D9D9"/>
                      <w:spacing w:val="-64"/>
                      <w:w w:val="120"/>
                    </w:rPr>
                    <w:t> </w:t>
                  </w:r>
                  <w:r>
                    <w:rPr>
                      <w:color w:val="D9D9D9"/>
                      <w:w w:val="120"/>
                    </w:rPr>
                    <w:t>"Tutto</w:t>
                  </w:r>
                  <w:r>
                    <w:rPr>
                      <w:color w:val="D9D9D9"/>
                      <w:spacing w:val="-64"/>
                      <w:w w:val="120"/>
                    </w:rPr>
                    <w:t> </w:t>
                  </w:r>
                  <w:r>
                    <w:rPr>
                      <w:color w:val="D9D9D9"/>
                      <w:w w:val="120"/>
                    </w:rPr>
                    <w:t>chiede</w:t>
                  </w:r>
                  <w:r>
                    <w:rPr>
                      <w:color w:val="D9D9D9"/>
                      <w:spacing w:val="-64"/>
                      <w:w w:val="120"/>
                    </w:rPr>
                    <w:t> </w:t>
                  </w:r>
                  <w:r>
                    <w:rPr>
                      <w:color w:val="D9D9D9"/>
                      <w:w w:val="120"/>
                    </w:rPr>
                    <w:t>salvezza"</w:t>
                  </w:r>
                </w:p>
                <w:p>
                  <w:pPr>
                    <w:spacing w:before="96"/>
                    <w:ind w:left="502" w:right="0" w:firstLine="0"/>
                    <w:jc w:val="left"/>
                    <w:rPr>
                      <w:b/>
                      <w:sz w:val="45"/>
                    </w:rPr>
                  </w:pPr>
                  <w:r>
                    <w:rPr>
                      <w:b/>
                      <w:color w:val="FFFFFF"/>
                      <w:sz w:val="45"/>
                    </w:rPr>
                    <w:t>DANIELE MENCARELLI</w:t>
                  </w:r>
                </w:p>
              </w:txbxContent>
            </v:textbox>
            <v:fill opacity="30146f"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</w:p>
    <w:p>
      <w:pPr>
        <w:spacing w:before="133"/>
        <w:ind w:left="104" w:right="0" w:firstLine="0"/>
        <w:jc w:val="left"/>
        <w:rPr>
          <w:rFonts w:ascii="Lucida Sans"/>
          <w:sz w:val="32"/>
        </w:rPr>
      </w:pPr>
      <w:r>
        <w:rPr/>
        <w:pict>
          <v:shape style="position:absolute;margin-left:593.625pt;margin-top:-700.037048pt;width:568.050pt;height:706.6pt;mso-position-horizontal-relative:page;mso-position-vertical-relative:paragraph;z-index:15729664" type="#_x0000_t202" filled="true" fillcolor="#3c385d" stroked="false">
            <v:textbox inset="0,0,0,0">
              <w:txbxContent>
                <w:p>
                  <w:pPr>
                    <w:spacing w:before="463"/>
                    <w:ind w:left="5948" w:right="0" w:firstLine="0"/>
                    <w:jc w:val="left"/>
                    <w:rPr>
                      <w:sz w:val="64"/>
                    </w:rPr>
                  </w:pPr>
                  <w:r>
                    <w:rPr>
                      <w:color w:val="FFFFFF"/>
                      <w:w w:val="105"/>
                      <w:sz w:val="64"/>
                    </w:rPr>
                    <w:t>17 Ottobre</w:t>
                  </w:r>
                  <w:r>
                    <w:rPr>
                      <w:color w:val="FFFFFF"/>
                      <w:spacing w:val="116"/>
                      <w:w w:val="105"/>
                      <w:sz w:val="64"/>
                    </w:rPr>
                    <w:t> </w:t>
                  </w:r>
                  <w:r>
                    <w:rPr>
                      <w:color w:val="FFFFFF"/>
                      <w:w w:val="105"/>
                      <w:sz w:val="64"/>
                    </w:rPr>
                    <w:t>2023</w:t>
                  </w:r>
                </w:p>
                <w:p>
                  <w:pPr>
                    <w:pStyle w:val="BodyText"/>
                    <w:spacing w:before="111"/>
                    <w:ind w:left="5707"/>
                  </w:pPr>
                  <w:r>
                    <w:rPr>
                      <w:color w:val="D9D9D9"/>
                      <w:w w:val="120"/>
                    </w:rPr>
                    <w:t>Sala</w:t>
                  </w:r>
                  <w:r>
                    <w:rPr>
                      <w:color w:val="D9D9D9"/>
                      <w:spacing w:val="-80"/>
                      <w:w w:val="120"/>
                    </w:rPr>
                    <w:t> </w:t>
                  </w:r>
                  <w:r>
                    <w:rPr>
                      <w:color w:val="D9D9D9"/>
                      <w:w w:val="120"/>
                    </w:rPr>
                    <w:t>dello</w:t>
                  </w:r>
                  <w:r>
                    <w:rPr>
                      <w:color w:val="D9D9D9"/>
                      <w:spacing w:val="-79"/>
                      <w:w w:val="120"/>
                    </w:rPr>
                    <w:t> </w:t>
                  </w:r>
                  <w:r>
                    <w:rPr>
                      <w:color w:val="D9D9D9"/>
                      <w:w w:val="120"/>
                    </w:rPr>
                    <w:t>Stabat</w:t>
                  </w:r>
                  <w:r>
                    <w:rPr>
                      <w:color w:val="D9D9D9"/>
                      <w:spacing w:val="-79"/>
                      <w:w w:val="120"/>
                    </w:rPr>
                    <w:t> </w:t>
                  </w:r>
                  <w:r>
                    <w:rPr>
                      <w:color w:val="D9D9D9"/>
                      <w:w w:val="120"/>
                    </w:rPr>
                    <w:t>Mater</w:t>
                  </w:r>
                </w:p>
                <w:p>
                  <w:pPr>
                    <w:spacing w:before="83"/>
                    <w:ind w:left="0" w:right="344" w:firstLine="0"/>
                    <w:jc w:val="right"/>
                    <w:rPr>
                      <w:sz w:val="36"/>
                    </w:rPr>
                  </w:pPr>
                  <w:r>
                    <w:rPr>
                      <w:color w:val="D9D9D9"/>
                      <w:w w:val="120"/>
                      <w:sz w:val="36"/>
                    </w:rPr>
                    <w:t>Biblioteca dell’Archiginnasio</w:t>
                  </w:r>
                </w:p>
                <w:p>
                  <w:pPr>
                    <w:spacing w:before="74"/>
                    <w:ind w:left="0" w:right="249" w:firstLine="0"/>
                    <w:jc w:val="right"/>
                    <w:rPr>
                      <w:sz w:val="36"/>
                    </w:rPr>
                  </w:pPr>
                  <w:r>
                    <w:rPr>
                      <w:color w:val="D9D9D9"/>
                      <w:sz w:val="36"/>
                    </w:rPr>
                    <w:t>Piazza  Galvani, </w:t>
                  </w:r>
                  <w:r>
                    <w:rPr>
                      <w:color w:val="D9D9D9"/>
                      <w:spacing w:val="36"/>
                      <w:sz w:val="36"/>
                    </w:rPr>
                    <w:t> </w:t>
                  </w:r>
                  <w:r>
                    <w:rPr>
                      <w:color w:val="D9D9D9"/>
                      <w:sz w:val="36"/>
                    </w:rPr>
                    <w:t>1</w:t>
                  </w:r>
                </w:p>
                <w:p>
                  <w:pPr>
                    <w:pStyle w:val="BodyText"/>
                    <w:spacing w:before="1"/>
                    <w:rPr>
                      <w:sz w:val="60"/>
                    </w:rPr>
                  </w:pPr>
                </w:p>
                <w:p>
                  <w:pPr>
                    <w:spacing w:before="0"/>
                    <w:ind w:left="5347" w:right="0" w:firstLine="0"/>
                    <w:jc w:val="left"/>
                    <w:rPr>
                      <w:b/>
                      <w:sz w:val="45"/>
                    </w:rPr>
                  </w:pPr>
                  <w:r>
                    <w:rPr>
                      <w:b/>
                      <w:color w:val="FFFFFF"/>
                      <w:sz w:val="45"/>
                    </w:rPr>
                    <w:t>"RIPRENDERSI LA</w:t>
                  </w:r>
                  <w:r>
                    <w:rPr>
                      <w:b/>
                      <w:color w:val="FFFFFF"/>
                      <w:spacing w:val="-7"/>
                      <w:sz w:val="45"/>
                    </w:rPr>
                    <w:t> </w:t>
                  </w:r>
                  <w:r>
                    <w:rPr>
                      <w:b/>
                      <w:color w:val="FFFFFF"/>
                      <w:sz w:val="45"/>
                    </w:rPr>
                    <w:t>LUNA"</w:t>
                  </w:r>
                </w:p>
                <w:p>
                  <w:pPr>
                    <w:pStyle w:val="BodyText"/>
                    <w:spacing w:before="11"/>
                    <w:rPr>
                      <w:b/>
                      <w:sz w:val="60"/>
                    </w:rPr>
                  </w:pPr>
                </w:p>
                <w:p>
                  <w:pPr>
                    <w:pStyle w:val="BodyText"/>
                    <w:ind w:left="1007"/>
                  </w:pPr>
                  <w:r>
                    <w:rPr>
                      <w:b/>
                      <w:color w:val="FFFFFF"/>
                      <w:w w:val="115"/>
                    </w:rPr>
                    <w:t>9.30 </w:t>
                  </w:r>
                  <w:r>
                    <w:rPr>
                      <w:color w:val="D9D9D9"/>
                      <w:w w:val="115"/>
                    </w:rPr>
                    <w:t>Saluti</w:t>
                  </w:r>
                  <w:r>
                    <w:rPr>
                      <w:color w:val="D9D9D9"/>
                      <w:spacing w:val="-79"/>
                      <w:w w:val="115"/>
                    </w:rPr>
                    <w:t> </w:t>
                  </w:r>
                  <w:r>
                    <w:rPr>
                      <w:color w:val="D9D9D9"/>
                      <w:w w:val="115"/>
                    </w:rPr>
                    <w:t>istituzionali</w:t>
                  </w:r>
                </w:p>
                <w:p>
                  <w:pPr>
                    <w:pStyle w:val="BodyText"/>
                    <w:spacing w:before="10"/>
                    <w:rPr>
                      <w:sz w:val="60"/>
                    </w:rPr>
                  </w:pPr>
                </w:p>
                <w:p>
                  <w:pPr>
                    <w:spacing w:before="1"/>
                    <w:ind w:left="1007" w:right="0" w:firstLine="0"/>
                    <w:jc w:val="left"/>
                    <w:rPr>
                      <w:b/>
                      <w:sz w:val="45"/>
                    </w:rPr>
                  </w:pPr>
                  <w:r>
                    <w:rPr>
                      <w:b/>
                      <w:color w:val="FFFFFF"/>
                      <w:w w:val="115"/>
                      <w:sz w:val="45"/>
                    </w:rPr>
                    <w:t>9.45</w:t>
                  </w:r>
                  <w:r>
                    <w:rPr>
                      <w:b/>
                      <w:color w:val="FFFFFF"/>
                      <w:spacing w:val="-87"/>
                      <w:w w:val="115"/>
                      <w:sz w:val="45"/>
                    </w:rPr>
                    <w:t> </w:t>
                  </w:r>
                  <w:r>
                    <w:rPr>
                      <w:color w:val="D9D9D9"/>
                      <w:w w:val="115"/>
                      <w:sz w:val="45"/>
                    </w:rPr>
                    <w:t>Marco</w:t>
                  </w:r>
                  <w:r>
                    <w:rPr>
                      <w:color w:val="D9D9D9"/>
                      <w:spacing w:val="-90"/>
                      <w:w w:val="115"/>
                      <w:sz w:val="45"/>
                    </w:rPr>
                    <w:t> </w:t>
                  </w:r>
                  <w:r>
                    <w:rPr>
                      <w:color w:val="D9D9D9"/>
                      <w:w w:val="115"/>
                      <w:sz w:val="45"/>
                    </w:rPr>
                    <w:t>Veglia</w:t>
                  </w:r>
                  <w:r>
                    <w:rPr>
                      <w:color w:val="D9D9D9"/>
                      <w:spacing w:val="-90"/>
                      <w:w w:val="115"/>
                      <w:sz w:val="45"/>
                    </w:rPr>
                    <w:t> </w:t>
                  </w:r>
                  <w:r>
                    <w:rPr>
                      <w:color w:val="D9D9D9"/>
                      <w:w w:val="115"/>
                      <w:sz w:val="45"/>
                    </w:rPr>
                    <w:t>introduce</w:t>
                  </w:r>
                  <w:r>
                    <w:rPr>
                      <w:color w:val="D9D9D9"/>
                      <w:spacing w:val="-90"/>
                      <w:w w:val="115"/>
                      <w:sz w:val="45"/>
                    </w:rPr>
                    <w:t> </w:t>
                  </w:r>
                  <w:r>
                    <w:rPr>
                      <w:b/>
                      <w:color w:val="FFFFFF"/>
                      <w:w w:val="115"/>
                      <w:sz w:val="45"/>
                    </w:rPr>
                    <w:t>PAOLO</w:t>
                  </w:r>
                  <w:r>
                    <w:rPr>
                      <w:b/>
                      <w:color w:val="FFFFFF"/>
                      <w:spacing w:val="-86"/>
                      <w:w w:val="115"/>
                      <w:sz w:val="45"/>
                    </w:rPr>
                    <w:t> </w:t>
                  </w:r>
                  <w:r>
                    <w:rPr>
                      <w:b/>
                      <w:color w:val="FFFFFF"/>
                      <w:w w:val="115"/>
                      <w:sz w:val="45"/>
                    </w:rPr>
                    <w:t>CREPET</w:t>
                  </w:r>
                </w:p>
                <w:p>
                  <w:pPr>
                    <w:pStyle w:val="BodyText"/>
                    <w:spacing w:before="10"/>
                    <w:rPr>
                      <w:b/>
                      <w:sz w:val="60"/>
                    </w:rPr>
                  </w:pPr>
                </w:p>
                <w:p>
                  <w:pPr>
                    <w:spacing w:before="0"/>
                    <w:ind w:left="1007" w:right="0" w:firstLine="0"/>
                    <w:jc w:val="left"/>
                    <w:rPr>
                      <w:sz w:val="45"/>
                    </w:rPr>
                  </w:pPr>
                  <w:r>
                    <w:rPr>
                      <w:b/>
                      <w:color w:val="D9D9D9"/>
                      <w:w w:val="115"/>
                      <w:sz w:val="45"/>
                    </w:rPr>
                    <w:t>1</w:t>
                  </w:r>
                  <w:r>
                    <w:rPr>
                      <w:b/>
                      <w:color w:val="FFFFFF"/>
                      <w:w w:val="115"/>
                      <w:sz w:val="45"/>
                    </w:rPr>
                    <w:t>0.00 </w:t>
                  </w:r>
                  <w:r>
                    <w:rPr>
                      <w:color w:val="D9D9D9"/>
                      <w:w w:val="115"/>
                      <w:sz w:val="45"/>
                    </w:rPr>
                    <w:t>Paolo Crepet dialoga</w:t>
                  </w:r>
                </w:p>
                <w:p>
                  <w:pPr>
                    <w:pStyle w:val="BodyText"/>
                    <w:spacing w:before="96"/>
                    <w:ind w:left="1007"/>
                  </w:pPr>
                  <w:r>
                    <w:rPr>
                      <w:color w:val="D9D9D9"/>
                      <w:w w:val="120"/>
                    </w:rPr>
                    <w:t>con</w:t>
                  </w:r>
                  <w:r>
                    <w:rPr>
                      <w:color w:val="D9D9D9"/>
                      <w:spacing w:val="-54"/>
                      <w:w w:val="120"/>
                    </w:rPr>
                    <w:t> </w:t>
                  </w:r>
                  <w:r>
                    <w:rPr>
                      <w:color w:val="D9D9D9"/>
                      <w:w w:val="120"/>
                    </w:rPr>
                    <w:t>i</w:t>
                  </w:r>
                  <w:r>
                    <w:rPr>
                      <w:color w:val="D9D9D9"/>
                      <w:spacing w:val="-54"/>
                      <w:w w:val="120"/>
                    </w:rPr>
                    <w:t> </w:t>
                  </w:r>
                  <w:r>
                    <w:rPr>
                      <w:color w:val="D9D9D9"/>
                      <w:w w:val="120"/>
                    </w:rPr>
                    <w:t>giovani</w:t>
                  </w:r>
                  <w:r>
                    <w:rPr>
                      <w:color w:val="D9D9D9"/>
                      <w:spacing w:val="-53"/>
                      <w:w w:val="120"/>
                    </w:rPr>
                    <w:t> </w:t>
                  </w:r>
                  <w:r>
                    <w:rPr>
                      <w:color w:val="D9D9D9"/>
                      <w:w w:val="120"/>
                    </w:rPr>
                    <w:t>e</w:t>
                  </w:r>
                  <w:r>
                    <w:rPr>
                      <w:color w:val="D9D9D9"/>
                      <w:spacing w:val="-54"/>
                      <w:w w:val="120"/>
                    </w:rPr>
                    <w:t> </w:t>
                  </w:r>
                  <w:r>
                    <w:rPr>
                      <w:color w:val="D9D9D9"/>
                      <w:w w:val="120"/>
                    </w:rPr>
                    <w:t>con</w:t>
                  </w:r>
                  <w:r>
                    <w:rPr>
                      <w:color w:val="D9D9D9"/>
                      <w:spacing w:val="-54"/>
                      <w:w w:val="120"/>
                    </w:rPr>
                    <w:t> </w:t>
                  </w:r>
                  <w:r>
                    <w:rPr>
                      <w:color w:val="D9D9D9"/>
                      <w:w w:val="120"/>
                    </w:rPr>
                    <w:t>gli</w:t>
                  </w:r>
                  <w:r>
                    <w:rPr>
                      <w:color w:val="D9D9D9"/>
                      <w:spacing w:val="-53"/>
                      <w:w w:val="120"/>
                    </w:rPr>
                    <w:t> </w:t>
                  </w:r>
                  <w:r>
                    <w:rPr>
                      <w:color w:val="D9D9D9"/>
                      <w:w w:val="120"/>
                    </w:rPr>
                    <w:t>insegnanti</w:t>
                  </w:r>
                </w:p>
                <w:p>
                  <w:pPr>
                    <w:pStyle w:val="BodyText"/>
                    <w:spacing w:before="10"/>
                    <w:rPr>
                      <w:sz w:val="60"/>
                    </w:rPr>
                  </w:pPr>
                </w:p>
                <w:p>
                  <w:pPr>
                    <w:spacing w:before="0"/>
                    <w:ind w:left="1007" w:right="0" w:firstLine="0"/>
                    <w:jc w:val="left"/>
                    <w:rPr>
                      <w:sz w:val="45"/>
                    </w:rPr>
                  </w:pPr>
                  <w:r>
                    <w:rPr>
                      <w:b/>
                      <w:color w:val="FFFFFF"/>
                      <w:sz w:val="45"/>
                    </w:rPr>
                    <w:t>12.30 </w:t>
                  </w:r>
                  <w:r>
                    <w:rPr>
                      <w:color w:val="D9D9D9"/>
                      <w:sz w:val="45"/>
                    </w:rPr>
                    <w:t>Pausa</w:t>
                  </w:r>
                </w:p>
                <w:p>
                  <w:pPr>
                    <w:pStyle w:val="BodyText"/>
                    <w:spacing w:before="11"/>
                    <w:rPr>
                      <w:sz w:val="60"/>
                    </w:rPr>
                  </w:pPr>
                </w:p>
                <w:p>
                  <w:pPr>
                    <w:pStyle w:val="BodyText"/>
                    <w:spacing w:line="283" w:lineRule="auto"/>
                    <w:ind w:left="1007"/>
                  </w:pPr>
                  <w:r>
                    <w:rPr>
                      <w:b/>
                      <w:color w:val="FFFFFF"/>
                      <w:w w:val="115"/>
                    </w:rPr>
                    <w:t>12.45 </w:t>
                  </w:r>
                  <w:r>
                    <w:rPr>
                      <w:color w:val="FFFFFF"/>
                      <w:w w:val="115"/>
                    </w:rPr>
                    <w:t>Collegium Musicum Almae Matris</w:t>
                  </w:r>
                  <w:r>
                    <w:rPr>
                      <w:color w:val="D9D9D9"/>
                      <w:w w:val="115"/>
                    </w:rPr>
                    <w:t>- Coro e Orchestra dell'Università di</w:t>
                  </w:r>
                  <w:r>
                    <w:rPr>
                      <w:color w:val="D9D9D9"/>
                      <w:spacing w:val="-56"/>
                      <w:w w:val="115"/>
                    </w:rPr>
                    <w:t> </w:t>
                  </w:r>
                  <w:r>
                    <w:rPr>
                      <w:color w:val="D9D9D9"/>
                      <w:w w:val="115"/>
                    </w:rPr>
                    <w:t>Bologna</w:t>
                  </w:r>
                </w:p>
                <w:p>
                  <w:pPr>
                    <w:pStyle w:val="BodyText"/>
                    <w:spacing w:before="7"/>
                    <w:rPr>
                      <w:sz w:val="52"/>
                    </w:rPr>
                  </w:pPr>
                </w:p>
                <w:p>
                  <w:pPr>
                    <w:spacing w:before="0"/>
                    <w:ind w:left="1007" w:right="0" w:firstLine="0"/>
                    <w:jc w:val="left"/>
                    <w:rPr>
                      <w:sz w:val="45"/>
                    </w:rPr>
                  </w:pPr>
                  <w:r>
                    <w:rPr>
                      <w:b/>
                      <w:color w:val="FFFFFF"/>
                      <w:w w:val="115"/>
                      <w:sz w:val="45"/>
                    </w:rPr>
                    <w:t>13.00</w:t>
                  </w:r>
                  <w:r>
                    <w:rPr>
                      <w:b/>
                      <w:color w:val="FFFFFF"/>
                      <w:spacing w:val="-51"/>
                      <w:w w:val="115"/>
                      <w:sz w:val="45"/>
                    </w:rPr>
                    <w:t> </w:t>
                  </w:r>
                  <w:r>
                    <w:rPr>
                      <w:color w:val="D9D9D9"/>
                      <w:w w:val="115"/>
                      <w:sz w:val="45"/>
                    </w:rPr>
                    <w:t>Chiusura della giornata</w:t>
                  </w:r>
                </w:p>
              </w:txbxContent>
            </v:textbox>
            <v:fill opacity="30146f" type="solid"/>
            <w10:wrap type="none"/>
          </v:shape>
        </w:pict>
      </w:r>
      <w:r>
        <w:rPr>
          <w:rFonts w:ascii="Lucida Sans"/>
          <w:color w:val="D9D9D9"/>
          <w:sz w:val="32"/>
        </w:rPr>
        <w:t>Edvard Munch,</w:t>
      </w:r>
      <w:r>
        <w:rPr>
          <w:rFonts w:ascii="Calibri"/>
          <w:i/>
          <w:color w:val="D9D9D9"/>
          <w:sz w:val="32"/>
        </w:rPr>
        <w:t>The Sun</w:t>
      </w:r>
      <w:r>
        <w:rPr>
          <w:rFonts w:ascii="Lucida Sans"/>
          <w:color w:val="D9D9D9"/>
          <w:sz w:val="32"/>
        </w:rPr>
        <w:t>, 1911- Public domain, via Wikimedia Commons</w:t>
      </w:r>
    </w:p>
    <w:sectPr>
      <w:type w:val="continuous"/>
      <w:pgSz w:w="23750" w:h="31660"/>
      <w:pgMar w:top="320" w:bottom="0" w:left="38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45"/>
      <w:szCs w:val="45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44"/>
    </w:pPr>
    <w:rPr>
      <w:rFonts w:ascii="Tahoma" w:hAnsi="Tahoma" w:eastAsia="Tahoma" w:cs="Tahoma"/>
      <w:b/>
      <w:bCs/>
      <w:sz w:val="91"/>
      <w:szCs w:val="91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keywords>DAFvkCiE314,BAE8cy2HvaM</cp:keywords>
  <dc:title>SCIENZA E CARITA'. LA MEDICINA, LE ARTI E LA CURA A BOLOGNA Programma Preliminare 16 Ottobre 2023 Aula Magna Santa Lucia (Via Castiglione 23) 14.30 Saluti istituzionali 14.50 Presentazione ed Introduzione Marco Veglia 15.00 La cura della parola Ivano</dc:title>
  <dcterms:created xsi:type="dcterms:W3CDTF">2023-10-13T16:38:00Z</dcterms:created>
  <dcterms:modified xsi:type="dcterms:W3CDTF">2023-10-13T16:38:00Z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Canva</vt:lpwstr>
  </property>
  <property fmtid="{D5CDD505-2E9C-101B-9397-08002B2CF9AE}" pid="4" name="LastSaved">
    <vt:filetime>2023-10-13T00:00:00Z</vt:filetime>
  </property>
</Properties>
</file>